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4386" w14:textId="0C5BC2F3" w:rsidR="0039345D" w:rsidRDefault="0039345D" w:rsidP="00294AE4">
      <w:pPr>
        <w:pStyle w:val="a3"/>
        <w:ind w:left="-284"/>
        <w:jc w:val="right"/>
        <w:rPr>
          <w:rFonts w:ascii="Times New Roman" w:hAnsi="Times New Roman" w:cs="Times New Roman"/>
          <w:sz w:val="24"/>
          <w:szCs w:val="24"/>
        </w:rPr>
      </w:pPr>
      <w:r>
        <w:rPr>
          <w:rFonts w:ascii="Times New Roman" w:hAnsi="Times New Roman" w:cs="Times New Roman"/>
          <w:sz w:val="24"/>
          <w:szCs w:val="24"/>
        </w:rPr>
        <w:t xml:space="preserve">                                                                                                           Приложение №</w:t>
      </w:r>
      <w:r w:rsidR="004D7B03">
        <w:rPr>
          <w:rFonts w:ascii="Times New Roman" w:hAnsi="Times New Roman" w:cs="Times New Roman"/>
          <w:sz w:val="24"/>
          <w:szCs w:val="24"/>
        </w:rPr>
        <w:t>1</w:t>
      </w:r>
      <w:r>
        <w:rPr>
          <w:rFonts w:ascii="Times New Roman" w:hAnsi="Times New Roman" w:cs="Times New Roman"/>
          <w:sz w:val="24"/>
          <w:szCs w:val="24"/>
        </w:rPr>
        <w:t xml:space="preserve">                                                                                                       к </w:t>
      </w:r>
      <w:r w:rsidR="00486296">
        <w:rPr>
          <w:rFonts w:ascii="Times New Roman" w:hAnsi="Times New Roman" w:cs="Times New Roman"/>
          <w:sz w:val="24"/>
          <w:szCs w:val="24"/>
        </w:rPr>
        <w:t>Правилам проведения Акции</w:t>
      </w:r>
    </w:p>
    <w:p w14:paraId="17756245" w14:textId="6128AF78" w:rsidR="00486296" w:rsidRDefault="00486296" w:rsidP="00294AE4">
      <w:pPr>
        <w:pStyle w:val="a3"/>
        <w:ind w:left="-284" w:firstLine="6096"/>
        <w:jc w:val="right"/>
        <w:rPr>
          <w:rFonts w:ascii="Times New Roman" w:hAnsi="Times New Roman" w:cs="Times New Roman"/>
          <w:sz w:val="24"/>
          <w:szCs w:val="24"/>
        </w:rPr>
      </w:pPr>
      <w:r>
        <w:rPr>
          <w:rFonts w:ascii="Times New Roman" w:hAnsi="Times New Roman" w:cs="Times New Roman"/>
          <w:sz w:val="24"/>
          <w:szCs w:val="24"/>
        </w:rPr>
        <w:t>«КЭШБЭК 2.0»</w:t>
      </w:r>
    </w:p>
    <w:p w14:paraId="2F0A6BF5" w14:textId="77777777" w:rsidR="0039345D" w:rsidRDefault="0039345D" w:rsidP="00294AE4">
      <w:pPr>
        <w:pStyle w:val="a3"/>
        <w:ind w:left="-284"/>
        <w:jc w:val="right"/>
        <w:rPr>
          <w:rFonts w:ascii="Times New Roman" w:hAnsi="Times New Roman" w:cs="Times New Roman"/>
          <w:sz w:val="24"/>
          <w:szCs w:val="24"/>
        </w:rPr>
      </w:pPr>
      <w:r>
        <w:rPr>
          <w:rFonts w:ascii="Times New Roman" w:hAnsi="Times New Roman" w:cs="Times New Roman"/>
          <w:sz w:val="24"/>
          <w:szCs w:val="24"/>
        </w:rPr>
        <w:t xml:space="preserve">                                                                                                                 </w:t>
      </w:r>
    </w:p>
    <w:p w14:paraId="6C3C3737" w14:textId="77777777" w:rsidR="0039345D" w:rsidRDefault="0039345D" w:rsidP="0039345D">
      <w:pPr>
        <w:pStyle w:val="a3"/>
        <w:ind w:left="-284"/>
        <w:rPr>
          <w:rFonts w:ascii="Times New Roman" w:hAnsi="Times New Roman" w:cs="Times New Roman"/>
          <w:sz w:val="24"/>
          <w:szCs w:val="24"/>
        </w:rPr>
      </w:pPr>
    </w:p>
    <w:p w14:paraId="5D1F2793" w14:textId="77777777" w:rsidR="0039345D" w:rsidRDefault="0039345D" w:rsidP="0039345D">
      <w:pPr>
        <w:pStyle w:val="a3"/>
        <w:ind w:left="-284"/>
        <w:rPr>
          <w:rFonts w:ascii="Times New Roman" w:hAnsi="Times New Roman" w:cs="Times New Roman"/>
          <w:sz w:val="24"/>
          <w:szCs w:val="24"/>
        </w:rPr>
      </w:pPr>
    </w:p>
    <w:p w14:paraId="0F3E1024" w14:textId="77777777" w:rsidR="0039345D" w:rsidRDefault="0039345D" w:rsidP="0039345D">
      <w:pPr>
        <w:pStyle w:val="a3"/>
        <w:ind w:left="-284"/>
        <w:rPr>
          <w:rFonts w:ascii="Times New Roman" w:hAnsi="Times New Roman" w:cs="Times New Roman"/>
          <w:sz w:val="24"/>
          <w:szCs w:val="24"/>
        </w:rPr>
      </w:pPr>
    </w:p>
    <w:p w14:paraId="5AFDF178" w14:textId="2AF9DD39" w:rsidR="0039345D" w:rsidRPr="006D5C31" w:rsidRDefault="00294AE4" w:rsidP="0039345D">
      <w:pPr>
        <w:pStyle w:val="a3"/>
        <w:ind w:left="-284"/>
        <w:jc w:val="center"/>
        <w:rPr>
          <w:rFonts w:ascii="Times New Roman" w:hAnsi="Times New Roman" w:cs="Times New Roman"/>
          <w:b/>
          <w:sz w:val="24"/>
          <w:szCs w:val="24"/>
        </w:rPr>
      </w:pPr>
      <w:r w:rsidRPr="006D5C31">
        <w:rPr>
          <w:rFonts w:ascii="Times New Roman" w:hAnsi="Times New Roman" w:cs="Times New Roman"/>
          <w:b/>
          <w:sz w:val="24"/>
          <w:szCs w:val="24"/>
        </w:rPr>
        <w:t>ЗАЯВКА</w:t>
      </w:r>
    </w:p>
    <w:p w14:paraId="468E335B" w14:textId="4380EB39" w:rsidR="0039345D" w:rsidRPr="006D5C31" w:rsidRDefault="0039345D" w:rsidP="00294AE4">
      <w:pPr>
        <w:pStyle w:val="a3"/>
        <w:ind w:left="-284"/>
        <w:jc w:val="center"/>
        <w:rPr>
          <w:rFonts w:ascii="Times New Roman" w:hAnsi="Times New Roman" w:cs="Times New Roman"/>
          <w:b/>
          <w:sz w:val="24"/>
          <w:szCs w:val="24"/>
        </w:rPr>
      </w:pPr>
      <w:r w:rsidRPr="006D5C31">
        <w:rPr>
          <w:rFonts w:ascii="Times New Roman" w:hAnsi="Times New Roman" w:cs="Times New Roman"/>
          <w:b/>
          <w:sz w:val="24"/>
          <w:szCs w:val="24"/>
        </w:rPr>
        <w:t xml:space="preserve">на участие в </w:t>
      </w:r>
      <w:r w:rsidR="00486296" w:rsidRPr="006D5C31">
        <w:rPr>
          <w:rFonts w:ascii="Times New Roman" w:hAnsi="Times New Roman" w:cs="Times New Roman"/>
          <w:b/>
          <w:sz w:val="24"/>
          <w:szCs w:val="24"/>
        </w:rPr>
        <w:t>Акции «КЭШБЭК 2.0»</w:t>
      </w:r>
    </w:p>
    <w:p w14:paraId="5854FE80" w14:textId="77777777" w:rsidR="0039345D" w:rsidRDefault="0039345D" w:rsidP="0039345D">
      <w:pPr>
        <w:pStyle w:val="a3"/>
        <w:jc w:val="center"/>
        <w:rPr>
          <w:rFonts w:ascii="Times New Roman" w:hAnsi="Times New Roman" w:cs="Times New Roman"/>
          <w:sz w:val="24"/>
          <w:szCs w:val="24"/>
        </w:rPr>
      </w:pPr>
    </w:p>
    <w:p w14:paraId="4FB4698A" w14:textId="77777777" w:rsidR="0039345D" w:rsidRDefault="0039345D" w:rsidP="0039345D">
      <w:pPr>
        <w:pStyle w:val="a3"/>
        <w:jc w:val="center"/>
        <w:rPr>
          <w:rFonts w:ascii="Times New Roman" w:hAnsi="Times New Roman" w:cs="Times New Roman"/>
          <w:sz w:val="24"/>
          <w:szCs w:val="24"/>
        </w:rPr>
      </w:pPr>
    </w:p>
    <w:p w14:paraId="0183C633" w14:textId="7F793FC7" w:rsidR="00294AE4" w:rsidRDefault="00294AE4" w:rsidP="0053535E">
      <w:pPr>
        <w:pStyle w:val="a3"/>
        <w:spacing w:line="360" w:lineRule="auto"/>
        <w:ind w:left="-284"/>
        <w:rPr>
          <w:rFonts w:ascii="Calibri" w:hAnsi="Calibri" w:cs="Calibri"/>
          <w:color w:val="000000"/>
        </w:rPr>
      </w:pPr>
      <w:r>
        <w:rPr>
          <w:rFonts w:ascii="Times New Roman" w:hAnsi="Times New Roman" w:cs="Times New Roman"/>
          <w:sz w:val="24"/>
          <w:szCs w:val="24"/>
        </w:rPr>
        <w:t xml:space="preserve">ЗАЯВИТЕЛЬ: </w:t>
      </w:r>
      <w:r w:rsidRPr="00294AE4">
        <w:rPr>
          <w:rFonts w:ascii="Times New Roman" w:hAnsi="Times New Roman" w:cs="Times New Roman"/>
          <w:i/>
          <w:sz w:val="24"/>
          <w:szCs w:val="24"/>
          <w:u w:val="single"/>
        </w:rPr>
        <w:t>наименование, ИНН, ОГРН/ОГРНИП</w:t>
      </w:r>
      <w:r>
        <w:rPr>
          <w:rFonts w:ascii="Times New Roman" w:hAnsi="Times New Roman" w:cs="Times New Roman"/>
          <w:sz w:val="24"/>
          <w:szCs w:val="24"/>
        </w:rPr>
        <w:t xml:space="preserve"> _____________</w:t>
      </w:r>
      <w:r w:rsidR="0039345D">
        <w:rPr>
          <w:rFonts w:ascii="Times New Roman" w:hAnsi="Times New Roman" w:cs="Times New Roman"/>
          <w:sz w:val="24"/>
          <w:szCs w:val="24"/>
        </w:rPr>
        <w:t>в лице</w:t>
      </w:r>
      <w:r>
        <w:rPr>
          <w:rFonts w:ascii="Times New Roman" w:hAnsi="Times New Roman" w:cs="Times New Roman"/>
          <w:sz w:val="24"/>
          <w:szCs w:val="24"/>
        </w:rPr>
        <w:t xml:space="preserve"> </w:t>
      </w:r>
      <w:r w:rsidRPr="00294AE4">
        <w:rPr>
          <w:rFonts w:ascii="Times New Roman" w:hAnsi="Times New Roman" w:cs="Times New Roman"/>
          <w:i/>
          <w:sz w:val="24"/>
          <w:szCs w:val="24"/>
          <w:u w:val="single"/>
        </w:rPr>
        <w:t>фамилия, имя, отчество</w:t>
      </w:r>
      <w:r w:rsidRPr="00294AE4">
        <w:rPr>
          <w:rFonts w:ascii="Times New Roman" w:hAnsi="Times New Roman" w:cs="Times New Roman"/>
          <w:i/>
          <w:sz w:val="24"/>
          <w:szCs w:val="24"/>
          <w:u w:val="single"/>
        </w:rPr>
        <w:t>____</w:t>
      </w:r>
      <w:r w:rsidR="0039345D">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  </w:t>
      </w:r>
      <w:r w:rsidRPr="00294AE4">
        <w:rPr>
          <w:rFonts w:ascii="Times New Roman" w:hAnsi="Times New Roman" w:cs="Times New Roman"/>
          <w:i/>
          <w:sz w:val="24"/>
          <w:szCs w:val="24"/>
          <w:u w:val="single"/>
        </w:rPr>
        <w:t xml:space="preserve">устава, доверенности, </w:t>
      </w:r>
      <w:r>
        <w:rPr>
          <w:rFonts w:ascii="Times New Roman" w:hAnsi="Times New Roman" w:cs="Times New Roman"/>
          <w:i/>
          <w:sz w:val="24"/>
          <w:szCs w:val="24"/>
          <w:u w:val="single"/>
        </w:rPr>
        <w:t>прочее____</w:t>
      </w:r>
      <w:r w:rsidR="0039345D" w:rsidRPr="00294AE4">
        <w:rPr>
          <w:rFonts w:ascii="Times New Roman" w:hAnsi="Times New Roman" w:cs="Times New Roman"/>
          <w:i/>
          <w:sz w:val="24"/>
          <w:szCs w:val="24"/>
          <w:u w:val="single"/>
        </w:rPr>
        <w:t>_,</w:t>
      </w:r>
      <w:r w:rsidR="0053535E">
        <w:rPr>
          <w:rFonts w:ascii="Times New Roman" w:hAnsi="Times New Roman" w:cs="Times New Roman"/>
          <w:i/>
          <w:sz w:val="24"/>
          <w:szCs w:val="24"/>
          <w:u w:val="single"/>
        </w:rPr>
        <w:t xml:space="preserve"> </w:t>
      </w:r>
      <w:r w:rsidR="0053535E" w:rsidRPr="0053535E">
        <w:rPr>
          <w:rFonts w:ascii="Times New Roman" w:hAnsi="Times New Roman" w:cs="Times New Roman"/>
          <w:sz w:val="24"/>
          <w:szCs w:val="24"/>
        </w:rPr>
        <w:t xml:space="preserve">ознакомился </w:t>
      </w:r>
      <w:r w:rsidR="0053535E">
        <w:rPr>
          <w:rFonts w:ascii="Times New Roman" w:hAnsi="Times New Roman" w:cs="Times New Roman"/>
          <w:sz w:val="24"/>
          <w:szCs w:val="24"/>
        </w:rPr>
        <w:t>и согласен</w:t>
      </w:r>
      <w:r w:rsidR="0027580B" w:rsidRPr="00294AE4">
        <w:rPr>
          <w:rFonts w:ascii="Times New Roman" w:hAnsi="Times New Roman" w:cs="Times New Roman"/>
          <w:b/>
          <w:sz w:val="24"/>
          <w:szCs w:val="24"/>
        </w:rPr>
        <w:t xml:space="preserve"> с Правилами проведения акции</w:t>
      </w:r>
      <w:r>
        <w:rPr>
          <w:b/>
        </w:rPr>
        <w:t xml:space="preserve">, </w:t>
      </w:r>
      <w:r w:rsidRPr="0053535E">
        <w:rPr>
          <w:rFonts w:ascii="Times New Roman" w:hAnsi="Times New Roman" w:cs="Times New Roman"/>
          <w:sz w:val="24"/>
          <w:szCs w:val="24"/>
        </w:rPr>
        <w:t>размещенными по ссылке</w:t>
      </w:r>
      <w:r>
        <w:rPr>
          <w:b/>
        </w:rPr>
        <w:t xml:space="preserve"> </w:t>
      </w:r>
      <w:hyperlink r:id="rId4" w:history="1">
        <w:r>
          <w:rPr>
            <w:rStyle w:val="ac"/>
            <w:rFonts w:ascii="Calibri" w:hAnsi="Calibri" w:cs="Calibri"/>
          </w:rPr>
          <w:t>https://kirovets-ptz.com/buy/aktsii-tseny-i-razmeshchenie-zakaza/16132/</w:t>
        </w:r>
      </w:hyperlink>
    </w:p>
    <w:p w14:paraId="0F35949F" w14:textId="77777777" w:rsidR="00294AE4" w:rsidRDefault="00294AE4" w:rsidP="00294AE4">
      <w:pPr>
        <w:pStyle w:val="a3"/>
        <w:ind w:left="-284" w:firstLine="851"/>
        <w:rPr>
          <w:rFonts w:ascii="Times New Roman" w:hAnsi="Times New Roman" w:cs="Times New Roman"/>
          <w:sz w:val="24"/>
          <w:szCs w:val="24"/>
        </w:rPr>
      </w:pPr>
    </w:p>
    <w:p w14:paraId="01DDAF0D" w14:textId="3238D039" w:rsidR="0039345D" w:rsidRDefault="0039345D" w:rsidP="00294AE4">
      <w:pPr>
        <w:pStyle w:val="a3"/>
        <w:ind w:left="-284" w:firstLine="851"/>
        <w:jc w:val="both"/>
        <w:rPr>
          <w:rFonts w:ascii="Times New Roman" w:hAnsi="Times New Roman" w:cs="Times New Roman"/>
          <w:sz w:val="24"/>
          <w:szCs w:val="24"/>
        </w:rPr>
      </w:pPr>
      <w:r>
        <w:rPr>
          <w:rFonts w:ascii="Times New Roman" w:hAnsi="Times New Roman" w:cs="Times New Roman"/>
          <w:sz w:val="24"/>
          <w:szCs w:val="24"/>
        </w:rPr>
        <w:t>В соответствии с условиями</w:t>
      </w:r>
      <w:r w:rsidR="00486296">
        <w:rPr>
          <w:rFonts w:ascii="Times New Roman" w:hAnsi="Times New Roman" w:cs="Times New Roman"/>
          <w:sz w:val="24"/>
          <w:szCs w:val="24"/>
        </w:rPr>
        <w:t xml:space="preserve"> Правил</w:t>
      </w:r>
      <w:r w:rsidR="00486296" w:rsidRPr="00486296">
        <w:rPr>
          <w:rFonts w:ascii="Times New Roman" w:hAnsi="Times New Roman" w:cs="Times New Roman"/>
          <w:sz w:val="24"/>
          <w:szCs w:val="24"/>
        </w:rPr>
        <w:t xml:space="preserve"> проведения Акции</w:t>
      </w:r>
      <w:r w:rsidR="00486296">
        <w:rPr>
          <w:rFonts w:ascii="Times New Roman" w:hAnsi="Times New Roman" w:cs="Times New Roman"/>
          <w:sz w:val="24"/>
          <w:szCs w:val="24"/>
        </w:rPr>
        <w:t xml:space="preserve"> </w:t>
      </w:r>
      <w:r w:rsidR="00486296" w:rsidRPr="00486296">
        <w:rPr>
          <w:rFonts w:ascii="Times New Roman" w:hAnsi="Times New Roman" w:cs="Times New Roman"/>
          <w:sz w:val="24"/>
          <w:szCs w:val="24"/>
        </w:rPr>
        <w:t>«КЭШБЭК 2.0»</w:t>
      </w:r>
      <w:r w:rsidR="00486296">
        <w:rPr>
          <w:rFonts w:ascii="Times New Roman" w:hAnsi="Times New Roman" w:cs="Times New Roman"/>
          <w:sz w:val="24"/>
          <w:szCs w:val="24"/>
        </w:rPr>
        <w:t xml:space="preserve"> </w:t>
      </w:r>
      <w:r>
        <w:rPr>
          <w:rFonts w:ascii="Times New Roman" w:hAnsi="Times New Roman" w:cs="Times New Roman"/>
          <w:sz w:val="24"/>
          <w:szCs w:val="24"/>
        </w:rPr>
        <w:t xml:space="preserve"> </w:t>
      </w:r>
      <w:r w:rsidR="00486296">
        <w:rPr>
          <w:rFonts w:ascii="Times New Roman" w:hAnsi="Times New Roman" w:cs="Times New Roman"/>
          <w:sz w:val="24"/>
          <w:szCs w:val="24"/>
        </w:rPr>
        <w:t xml:space="preserve"> Заявитель планирует приобрести Трактор(ы) в </w:t>
      </w:r>
      <w:r>
        <w:rPr>
          <w:rFonts w:ascii="Times New Roman" w:hAnsi="Times New Roman" w:cs="Times New Roman"/>
          <w:sz w:val="24"/>
          <w:szCs w:val="24"/>
        </w:rPr>
        <w:t xml:space="preserve"> ассортимент</w:t>
      </w:r>
      <w:r w:rsidR="00486296">
        <w:rPr>
          <w:rFonts w:ascii="Times New Roman" w:hAnsi="Times New Roman" w:cs="Times New Roman"/>
          <w:sz w:val="24"/>
          <w:szCs w:val="24"/>
        </w:rPr>
        <w:t>е</w:t>
      </w:r>
      <w:r>
        <w:rPr>
          <w:rFonts w:ascii="Times New Roman" w:hAnsi="Times New Roman" w:cs="Times New Roman"/>
          <w:sz w:val="24"/>
          <w:szCs w:val="24"/>
        </w:rPr>
        <w:t xml:space="preserve"> и количеств</w:t>
      </w:r>
      <w:r w:rsidR="0053535E">
        <w:rPr>
          <w:rFonts w:ascii="Times New Roman" w:hAnsi="Times New Roman" w:cs="Times New Roman"/>
          <w:sz w:val="24"/>
          <w:szCs w:val="24"/>
        </w:rPr>
        <w:t>е</w:t>
      </w:r>
      <w:r>
        <w:rPr>
          <w:rFonts w:ascii="Times New Roman" w:hAnsi="Times New Roman" w:cs="Times New Roman"/>
          <w:sz w:val="24"/>
          <w:szCs w:val="24"/>
        </w:rPr>
        <w:t xml:space="preserve">: </w:t>
      </w:r>
    </w:p>
    <w:p w14:paraId="30914124" w14:textId="77777777" w:rsidR="00EB7A21" w:rsidRDefault="00EB7A21" w:rsidP="0039345D">
      <w:pPr>
        <w:pStyle w:val="a3"/>
        <w:ind w:left="-284"/>
        <w:rPr>
          <w:rFonts w:ascii="Times New Roman" w:hAnsi="Times New Roman" w:cs="Times New Roman"/>
          <w:sz w:val="24"/>
          <w:szCs w:val="24"/>
        </w:rPr>
      </w:pPr>
    </w:p>
    <w:tbl>
      <w:tblPr>
        <w:tblStyle w:val="a4"/>
        <w:tblW w:w="8643" w:type="dxa"/>
        <w:tblInd w:w="-5" w:type="dxa"/>
        <w:tblLook w:val="04A0" w:firstRow="1" w:lastRow="0" w:firstColumn="1" w:lastColumn="0" w:noHBand="0" w:noVBand="1"/>
      </w:tblPr>
      <w:tblGrid>
        <w:gridCol w:w="563"/>
        <w:gridCol w:w="4961"/>
        <w:gridCol w:w="3119"/>
      </w:tblGrid>
      <w:tr w:rsidR="00486296" w14:paraId="3C553F8D" w14:textId="77777777" w:rsidTr="006D5C31">
        <w:tc>
          <w:tcPr>
            <w:tcW w:w="563" w:type="dxa"/>
          </w:tcPr>
          <w:p w14:paraId="4F7CDD7E" w14:textId="77777777" w:rsidR="00486296" w:rsidRDefault="00486296" w:rsidP="0039345D">
            <w:pPr>
              <w:pStyle w:val="a3"/>
              <w:rPr>
                <w:rFonts w:ascii="Times New Roman" w:hAnsi="Times New Roman" w:cs="Times New Roman"/>
                <w:sz w:val="24"/>
                <w:szCs w:val="24"/>
              </w:rPr>
            </w:pPr>
            <w:r>
              <w:rPr>
                <w:rFonts w:ascii="Times New Roman" w:hAnsi="Times New Roman" w:cs="Times New Roman"/>
                <w:sz w:val="24"/>
                <w:szCs w:val="24"/>
              </w:rPr>
              <w:t>№ п/п</w:t>
            </w:r>
          </w:p>
        </w:tc>
        <w:tc>
          <w:tcPr>
            <w:tcW w:w="4961" w:type="dxa"/>
          </w:tcPr>
          <w:p w14:paraId="044A0C56" w14:textId="50322616" w:rsidR="00486296" w:rsidRDefault="00486296" w:rsidP="0039345D">
            <w:pPr>
              <w:pStyle w:val="a3"/>
              <w:jc w:val="center"/>
              <w:rPr>
                <w:rFonts w:ascii="Times New Roman" w:hAnsi="Times New Roman" w:cs="Times New Roman"/>
                <w:sz w:val="24"/>
                <w:szCs w:val="24"/>
              </w:rPr>
            </w:pPr>
            <w:r>
              <w:rPr>
                <w:rFonts w:ascii="Times New Roman" w:hAnsi="Times New Roman" w:cs="Times New Roman"/>
                <w:sz w:val="24"/>
                <w:szCs w:val="24"/>
              </w:rPr>
              <w:t>Модель Трактора</w:t>
            </w:r>
          </w:p>
        </w:tc>
        <w:tc>
          <w:tcPr>
            <w:tcW w:w="3119" w:type="dxa"/>
          </w:tcPr>
          <w:p w14:paraId="27C7DF63" w14:textId="77777777" w:rsidR="00486296" w:rsidRDefault="00486296" w:rsidP="0039345D">
            <w:pPr>
              <w:pStyle w:val="a3"/>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tc>
      </w:tr>
      <w:tr w:rsidR="00486296" w14:paraId="7F719856" w14:textId="77777777" w:rsidTr="006D5C31">
        <w:tc>
          <w:tcPr>
            <w:tcW w:w="563" w:type="dxa"/>
          </w:tcPr>
          <w:p w14:paraId="2D73E4E2" w14:textId="77777777" w:rsidR="00486296" w:rsidRDefault="00486296" w:rsidP="0039345D">
            <w:pPr>
              <w:pStyle w:val="a3"/>
              <w:rPr>
                <w:rFonts w:ascii="Times New Roman" w:hAnsi="Times New Roman" w:cs="Times New Roman"/>
                <w:sz w:val="24"/>
                <w:szCs w:val="24"/>
              </w:rPr>
            </w:pPr>
            <w:r>
              <w:rPr>
                <w:rFonts w:ascii="Times New Roman" w:hAnsi="Times New Roman" w:cs="Times New Roman"/>
                <w:sz w:val="24"/>
                <w:szCs w:val="24"/>
              </w:rPr>
              <w:t>1.</w:t>
            </w:r>
          </w:p>
        </w:tc>
        <w:tc>
          <w:tcPr>
            <w:tcW w:w="4961" w:type="dxa"/>
          </w:tcPr>
          <w:p w14:paraId="522071B7" w14:textId="2EEBFBDA" w:rsidR="00486296" w:rsidRDefault="00486296" w:rsidP="0039345D">
            <w:pPr>
              <w:pStyle w:val="a3"/>
              <w:rPr>
                <w:rFonts w:ascii="Times New Roman" w:hAnsi="Times New Roman" w:cs="Times New Roman"/>
                <w:sz w:val="24"/>
                <w:szCs w:val="24"/>
              </w:rPr>
            </w:pPr>
          </w:p>
        </w:tc>
        <w:tc>
          <w:tcPr>
            <w:tcW w:w="3119" w:type="dxa"/>
          </w:tcPr>
          <w:p w14:paraId="41B75B7D" w14:textId="2E299637" w:rsidR="00486296" w:rsidRDefault="00486296" w:rsidP="0039345D">
            <w:pPr>
              <w:pStyle w:val="a3"/>
              <w:jc w:val="center"/>
              <w:rPr>
                <w:rFonts w:ascii="Times New Roman" w:hAnsi="Times New Roman" w:cs="Times New Roman"/>
                <w:sz w:val="24"/>
                <w:szCs w:val="24"/>
              </w:rPr>
            </w:pPr>
          </w:p>
        </w:tc>
      </w:tr>
      <w:tr w:rsidR="00486296" w14:paraId="14A941F5" w14:textId="77777777" w:rsidTr="006D5C31">
        <w:tc>
          <w:tcPr>
            <w:tcW w:w="563" w:type="dxa"/>
          </w:tcPr>
          <w:p w14:paraId="43EE124E" w14:textId="77777777" w:rsidR="00486296" w:rsidRDefault="00486296" w:rsidP="0039345D">
            <w:pPr>
              <w:pStyle w:val="a3"/>
              <w:rPr>
                <w:rFonts w:ascii="Times New Roman" w:hAnsi="Times New Roman" w:cs="Times New Roman"/>
                <w:sz w:val="24"/>
                <w:szCs w:val="24"/>
              </w:rPr>
            </w:pPr>
          </w:p>
        </w:tc>
        <w:tc>
          <w:tcPr>
            <w:tcW w:w="4961" w:type="dxa"/>
          </w:tcPr>
          <w:p w14:paraId="1F4105F1" w14:textId="77777777" w:rsidR="00486296" w:rsidRDefault="00486296" w:rsidP="0039345D">
            <w:pPr>
              <w:pStyle w:val="a3"/>
              <w:rPr>
                <w:rFonts w:ascii="Times New Roman" w:hAnsi="Times New Roman" w:cs="Times New Roman"/>
                <w:sz w:val="24"/>
                <w:szCs w:val="24"/>
              </w:rPr>
            </w:pPr>
          </w:p>
        </w:tc>
        <w:tc>
          <w:tcPr>
            <w:tcW w:w="3119" w:type="dxa"/>
          </w:tcPr>
          <w:p w14:paraId="1C8DAC98" w14:textId="77777777" w:rsidR="00486296" w:rsidRDefault="00486296" w:rsidP="0039345D">
            <w:pPr>
              <w:pStyle w:val="a3"/>
              <w:rPr>
                <w:rFonts w:ascii="Times New Roman" w:hAnsi="Times New Roman" w:cs="Times New Roman"/>
                <w:sz w:val="24"/>
                <w:szCs w:val="24"/>
              </w:rPr>
            </w:pPr>
          </w:p>
        </w:tc>
      </w:tr>
    </w:tbl>
    <w:p w14:paraId="3C540A54" w14:textId="77777777" w:rsidR="0039345D" w:rsidRDefault="0039345D" w:rsidP="0039345D">
      <w:pPr>
        <w:pStyle w:val="a3"/>
        <w:ind w:left="-284"/>
        <w:rPr>
          <w:rFonts w:ascii="Times New Roman" w:hAnsi="Times New Roman" w:cs="Times New Roman"/>
          <w:sz w:val="24"/>
          <w:szCs w:val="24"/>
        </w:rPr>
      </w:pPr>
    </w:p>
    <w:p w14:paraId="7FACBED5" w14:textId="2309CAFC" w:rsidR="00294AE4" w:rsidRPr="006D5C31" w:rsidRDefault="00294AE4" w:rsidP="0053535E">
      <w:pPr>
        <w:pStyle w:val="a3"/>
        <w:ind w:left="-284" w:firstLine="851"/>
        <w:jc w:val="both"/>
        <w:rPr>
          <w:rFonts w:ascii="Times New Roman" w:hAnsi="Times New Roman" w:cs="Times New Roman"/>
          <w:sz w:val="24"/>
          <w:szCs w:val="24"/>
        </w:rPr>
      </w:pPr>
      <w:r w:rsidRPr="006D5C31">
        <w:rPr>
          <w:rFonts w:ascii="Times New Roman" w:hAnsi="Times New Roman" w:cs="Times New Roman"/>
          <w:sz w:val="24"/>
          <w:szCs w:val="24"/>
        </w:rPr>
        <w:t>Настоящим я, во исполнение требований Федерального закона от 27.07.2006 г. № 152-ФЗ «О</w:t>
      </w:r>
      <w:r w:rsidR="0053535E" w:rsidRPr="006D5C31">
        <w:rPr>
          <w:rFonts w:ascii="Times New Roman" w:hAnsi="Times New Roman" w:cs="Times New Roman"/>
          <w:sz w:val="24"/>
          <w:szCs w:val="24"/>
        </w:rPr>
        <w:t xml:space="preserve"> </w:t>
      </w:r>
      <w:r w:rsidRPr="006D5C31">
        <w:rPr>
          <w:rFonts w:ascii="Times New Roman" w:hAnsi="Times New Roman" w:cs="Times New Roman"/>
          <w:sz w:val="24"/>
          <w:szCs w:val="24"/>
        </w:rPr>
        <w:t>персональных данных» (с изменениями и дополнениями), Федерального закона от 13.03.2006 N 38-ФЗ «О рекламе» с изменениями и дополнениями) свободно, своей волей и в своем интересе даю</w:t>
      </w:r>
      <w:r w:rsidR="00F3117D" w:rsidRPr="006D5C31">
        <w:rPr>
          <w:rFonts w:ascii="Times New Roman" w:hAnsi="Times New Roman" w:cs="Times New Roman"/>
          <w:sz w:val="24"/>
          <w:szCs w:val="24"/>
        </w:rPr>
        <w:t xml:space="preserve"> </w:t>
      </w:r>
      <w:r w:rsidRPr="006D5C31">
        <w:rPr>
          <w:rFonts w:ascii="Times New Roman" w:hAnsi="Times New Roman" w:cs="Times New Roman"/>
          <w:sz w:val="24"/>
          <w:szCs w:val="24"/>
        </w:rPr>
        <w:t xml:space="preserve">свое согласие: </w:t>
      </w:r>
      <w:r w:rsidR="00F3117D" w:rsidRPr="006D5C31">
        <w:rPr>
          <w:rFonts w:ascii="Times New Roman" w:hAnsi="Times New Roman" w:cs="Times New Roman"/>
          <w:sz w:val="24"/>
          <w:szCs w:val="24"/>
        </w:rPr>
        <w:t xml:space="preserve"> АО "Петербургский тракторный завод" </w:t>
      </w:r>
      <w:r w:rsidR="00F3117D" w:rsidRPr="006D5C31">
        <w:rPr>
          <w:rFonts w:ascii="Times New Roman" w:hAnsi="Times New Roman" w:cs="Times New Roman"/>
          <w:sz w:val="24"/>
          <w:szCs w:val="24"/>
        </w:rPr>
        <w:t>ИНН 7805059867, ОГРН: 1027802714411</w:t>
      </w:r>
      <w:r w:rsidR="00F3117D" w:rsidRPr="006D5C31">
        <w:rPr>
          <w:rFonts w:ascii="Times New Roman" w:hAnsi="Times New Roman" w:cs="Times New Roman"/>
          <w:sz w:val="24"/>
          <w:szCs w:val="24"/>
        </w:rPr>
        <w:t xml:space="preserve"> </w:t>
      </w:r>
      <w:r w:rsidR="00F3117D" w:rsidRPr="006D5C31">
        <w:rPr>
          <w:rFonts w:ascii="Times New Roman" w:hAnsi="Times New Roman" w:cs="Times New Roman"/>
          <w:sz w:val="24"/>
          <w:szCs w:val="24"/>
        </w:rPr>
        <w:t>Адрес: 198097 г. Санкт-Петербург, пр. Стачек 47, лит. АВ, каб. 615</w:t>
      </w:r>
      <w:r w:rsidRPr="006D5C31">
        <w:rPr>
          <w:rFonts w:ascii="Times New Roman" w:hAnsi="Times New Roman" w:cs="Times New Roman"/>
          <w:sz w:val="24"/>
          <w:szCs w:val="24"/>
        </w:rPr>
        <w:t xml:space="preserve"> (далее – </w:t>
      </w:r>
      <w:r w:rsidR="00F3117D" w:rsidRPr="006D5C31">
        <w:rPr>
          <w:rFonts w:ascii="Times New Roman" w:hAnsi="Times New Roman" w:cs="Times New Roman"/>
          <w:sz w:val="24"/>
          <w:szCs w:val="24"/>
        </w:rPr>
        <w:t>«Организатор акции»</w:t>
      </w:r>
      <w:r w:rsidRPr="006D5C31">
        <w:rPr>
          <w:rFonts w:ascii="Times New Roman" w:hAnsi="Times New Roman" w:cs="Times New Roman"/>
          <w:sz w:val="24"/>
          <w:szCs w:val="24"/>
        </w:rPr>
        <w:t>) на обработку своих</w:t>
      </w:r>
      <w:r w:rsidR="00F3117D" w:rsidRPr="006D5C31">
        <w:rPr>
          <w:rFonts w:ascii="Times New Roman" w:hAnsi="Times New Roman" w:cs="Times New Roman"/>
          <w:sz w:val="24"/>
          <w:szCs w:val="24"/>
        </w:rPr>
        <w:t xml:space="preserve">  </w:t>
      </w:r>
      <w:r w:rsidRPr="006D5C31">
        <w:rPr>
          <w:rFonts w:ascii="Times New Roman" w:hAnsi="Times New Roman" w:cs="Times New Roman"/>
          <w:sz w:val="24"/>
          <w:szCs w:val="24"/>
        </w:rPr>
        <w:t xml:space="preserve">персональных данных, указанных при </w:t>
      </w:r>
      <w:r w:rsidR="00F3117D" w:rsidRPr="006D5C31">
        <w:rPr>
          <w:rFonts w:ascii="Times New Roman" w:hAnsi="Times New Roman" w:cs="Times New Roman"/>
          <w:sz w:val="24"/>
          <w:szCs w:val="24"/>
        </w:rPr>
        <w:t>направлении</w:t>
      </w:r>
      <w:r w:rsidRPr="006D5C31">
        <w:rPr>
          <w:rFonts w:ascii="Times New Roman" w:hAnsi="Times New Roman" w:cs="Times New Roman"/>
          <w:sz w:val="24"/>
          <w:szCs w:val="24"/>
        </w:rPr>
        <w:t xml:space="preserve"> заявки на </w:t>
      </w:r>
      <w:r w:rsidR="00F3117D" w:rsidRPr="006D5C31">
        <w:rPr>
          <w:rFonts w:ascii="Times New Roman" w:hAnsi="Times New Roman" w:cs="Times New Roman"/>
          <w:sz w:val="24"/>
          <w:szCs w:val="24"/>
        </w:rPr>
        <w:t xml:space="preserve">участие в </w:t>
      </w:r>
      <w:r w:rsidR="00F3117D" w:rsidRPr="006D5C31">
        <w:rPr>
          <w:rFonts w:ascii="Times New Roman" w:hAnsi="Times New Roman" w:cs="Times New Roman"/>
          <w:sz w:val="24"/>
          <w:szCs w:val="24"/>
        </w:rPr>
        <w:t>Акции «КЭШБЭК 2.0»</w:t>
      </w:r>
    </w:p>
    <w:p w14:paraId="10089D61" w14:textId="2AD00DE9" w:rsidR="00DC7AD5" w:rsidRPr="006D5C31" w:rsidRDefault="00F3117D" w:rsidP="006D5C31">
      <w:pPr>
        <w:pStyle w:val="a3"/>
        <w:ind w:left="-284" w:firstLine="851"/>
        <w:jc w:val="both"/>
        <w:rPr>
          <w:rFonts w:ascii="Times New Roman" w:hAnsi="Times New Roman" w:cs="Times New Roman"/>
          <w:sz w:val="24"/>
          <w:szCs w:val="24"/>
        </w:rPr>
      </w:pPr>
      <w:r w:rsidRPr="006D5C31">
        <w:rPr>
          <w:rFonts w:ascii="Times New Roman" w:hAnsi="Times New Roman" w:cs="Times New Roman"/>
          <w:sz w:val="24"/>
          <w:szCs w:val="24"/>
        </w:rPr>
        <w:t>Я выражаю свое согласие на обработк</w:t>
      </w:r>
      <w:r w:rsidRPr="006D5C31">
        <w:rPr>
          <w:rFonts w:ascii="Times New Roman" w:hAnsi="Times New Roman" w:cs="Times New Roman"/>
          <w:sz w:val="24"/>
          <w:szCs w:val="24"/>
        </w:rPr>
        <w:t>у</w:t>
      </w:r>
      <w:r w:rsidRPr="006D5C31">
        <w:rPr>
          <w:rFonts w:ascii="Times New Roman" w:hAnsi="Times New Roman" w:cs="Times New Roman"/>
          <w:sz w:val="24"/>
          <w:szCs w:val="24"/>
        </w:rPr>
        <w:t xml:space="preserve"> моих персональных данных: осуществление любого действия или совокупности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передачу моих персональных данных иным третьим лицам (обеспечивая при этом принятие такими лицами соответствующих обязательств в части конфиденциальности персональных данных), получение, обработку, хранение, уточнение (обновление, изменение), обезличивание, блокирование, удаление, уничтожение моих персональных данных путем ведения баз данных </w:t>
      </w:r>
    </w:p>
    <w:p w14:paraId="183645E6" w14:textId="752457AD" w:rsidR="00DC7AD5" w:rsidRDefault="00DC7AD5" w:rsidP="00F3117D">
      <w:pPr>
        <w:pStyle w:val="a3"/>
        <w:ind w:left="-284"/>
        <w:jc w:val="both"/>
        <w:rPr>
          <w:rFonts w:ascii="Times New Roman" w:hAnsi="Times New Roman" w:cs="Times New Roman"/>
          <w:sz w:val="24"/>
          <w:szCs w:val="24"/>
        </w:rPr>
      </w:pPr>
    </w:p>
    <w:p w14:paraId="0E4480DC" w14:textId="6E4AC713" w:rsidR="00DC7AD5" w:rsidRPr="0053535E" w:rsidRDefault="0053535E" w:rsidP="00F3117D">
      <w:pPr>
        <w:pStyle w:val="a3"/>
        <w:ind w:left="-284"/>
        <w:jc w:val="both"/>
        <w:rPr>
          <w:rFonts w:ascii="Times New Roman" w:hAnsi="Times New Roman" w:cs="Times New Roman"/>
          <w:i/>
          <w:sz w:val="24"/>
          <w:szCs w:val="24"/>
          <w:u w:val="single"/>
        </w:rPr>
      </w:pPr>
      <w:r w:rsidRPr="0053535E">
        <w:rPr>
          <w:rFonts w:ascii="Times New Roman" w:hAnsi="Times New Roman" w:cs="Times New Roman"/>
          <w:i/>
          <w:sz w:val="24"/>
          <w:szCs w:val="24"/>
          <w:u w:val="single"/>
        </w:rPr>
        <w:t xml:space="preserve">Наименование </w:t>
      </w:r>
      <w:r w:rsidR="006D5C31" w:rsidRPr="0053535E">
        <w:rPr>
          <w:rFonts w:ascii="Times New Roman" w:hAnsi="Times New Roman" w:cs="Times New Roman"/>
          <w:i/>
          <w:sz w:val="24"/>
          <w:szCs w:val="24"/>
          <w:u w:val="single"/>
        </w:rPr>
        <w:t>Заявителя</w:t>
      </w:r>
      <w:r w:rsidR="006D5C31">
        <w:rPr>
          <w:rFonts w:ascii="Times New Roman" w:hAnsi="Times New Roman" w:cs="Times New Roman"/>
          <w:sz w:val="24"/>
          <w:szCs w:val="24"/>
        </w:rPr>
        <w:t xml:space="preserve"> _</w:t>
      </w:r>
      <w:r>
        <w:rPr>
          <w:rFonts w:ascii="Times New Roman" w:hAnsi="Times New Roman" w:cs="Times New Roman"/>
          <w:sz w:val="24"/>
          <w:szCs w:val="24"/>
        </w:rPr>
        <w:t xml:space="preserve">                       </w:t>
      </w:r>
      <w:r w:rsidRPr="0053535E">
        <w:rPr>
          <w:rFonts w:ascii="Times New Roman" w:hAnsi="Times New Roman" w:cs="Times New Roman"/>
          <w:i/>
          <w:sz w:val="24"/>
          <w:szCs w:val="24"/>
          <w:u w:val="single"/>
        </w:rPr>
        <w:t>подпись_</w:t>
      </w:r>
      <w:r>
        <w:rPr>
          <w:rFonts w:ascii="Times New Roman" w:hAnsi="Times New Roman" w:cs="Times New Roman"/>
          <w:sz w:val="24"/>
          <w:szCs w:val="24"/>
        </w:rPr>
        <w:t xml:space="preserve">____      </w:t>
      </w:r>
      <w:r w:rsidRPr="0053535E">
        <w:rPr>
          <w:rFonts w:ascii="Times New Roman" w:hAnsi="Times New Roman" w:cs="Times New Roman"/>
          <w:i/>
          <w:sz w:val="24"/>
          <w:szCs w:val="24"/>
          <w:u w:val="single"/>
        </w:rPr>
        <w:t>Фамилия И.О._</w:t>
      </w:r>
    </w:p>
    <w:p w14:paraId="0A632274" w14:textId="2973EC2B" w:rsidR="00DC7AD5" w:rsidRDefault="0053535E" w:rsidP="00F3117D">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 </w:t>
      </w:r>
    </w:p>
    <w:p w14:paraId="10E63E3E" w14:textId="6BE226EE" w:rsidR="0053535E" w:rsidRDefault="0053535E" w:rsidP="00294AE4">
      <w:pPr>
        <w:pStyle w:val="a3"/>
        <w:ind w:left="-284"/>
        <w:rPr>
          <w:rFonts w:ascii="Times New Roman" w:hAnsi="Times New Roman" w:cs="Times New Roman"/>
          <w:sz w:val="24"/>
          <w:szCs w:val="24"/>
        </w:rPr>
      </w:pPr>
      <w:r>
        <w:rPr>
          <w:rFonts w:ascii="Times New Roman" w:hAnsi="Times New Roman" w:cs="Times New Roman"/>
          <w:sz w:val="24"/>
          <w:szCs w:val="24"/>
        </w:rPr>
        <w:t>*«____» ____________2024 года.</w:t>
      </w:r>
    </w:p>
    <w:p w14:paraId="590AC5D0" w14:textId="0D53B547" w:rsidR="0053535E" w:rsidRDefault="0053535E" w:rsidP="00294AE4">
      <w:pPr>
        <w:pStyle w:val="a3"/>
        <w:ind w:left="-284"/>
        <w:rPr>
          <w:rFonts w:ascii="Times New Roman" w:hAnsi="Times New Roman" w:cs="Times New Roman"/>
          <w:sz w:val="24"/>
          <w:szCs w:val="24"/>
        </w:rPr>
      </w:pPr>
    </w:p>
    <w:p w14:paraId="17754154" w14:textId="0857E379" w:rsidR="0053535E" w:rsidRDefault="0053535E" w:rsidP="00294AE4">
      <w:pPr>
        <w:pStyle w:val="a3"/>
        <w:pBdr>
          <w:bottom w:val="single" w:sz="12" w:space="1" w:color="auto"/>
        </w:pBdr>
        <w:ind w:left="-284"/>
        <w:rPr>
          <w:rFonts w:ascii="Times New Roman" w:hAnsi="Times New Roman" w:cs="Times New Roman"/>
          <w:sz w:val="24"/>
          <w:szCs w:val="24"/>
        </w:rPr>
      </w:pPr>
    </w:p>
    <w:p w14:paraId="2025E8D5" w14:textId="789F54CE" w:rsidR="00DC7AD5" w:rsidRPr="0053535E" w:rsidRDefault="00DC7AD5" w:rsidP="00294AE4">
      <w:pPr>
        <w:pStyle w:val="a3"/>
        <w:ind w:left="-284"/>
        <w:rPr>
          <w:rFonts w:ascii="Times New Roman" w:hAnsi="Times New Roman" w:cs="Times New Roman"/>
          <w:sz w:val="20"/>
          <w:szCs w:val="20"/>
        </w:rPr>
      </w:pPr>
      <w:r w:rsidRPr="0053535E">
        <w:rPr>
          <w:rFonts w:ascii="Times New Roman" w:hAnsi="Times New Roman" w:cs="Times New Roman"/>
          <w:sz w:val="20"/>
          <w:szCs w:val="20"/>
        </w:rPr>
        <w:t>*</w:t>
      </w:r>
      <w:r w:rsidR="0053535E" w:rsidRPr="0053535E">
        <w:rPr>
          <w:sz w:val="20"/>
          <w:szCs w:val="20"/>
        </w:rPr>
        <w:t xml:space="preserve"> </w:t>
      </w:r>
      <w:r w:rsidR="0053535E" w:rsidRPr="0053535E">
        <w:rPr>
          <w:rFonts w:ascii="Times New Roman" w:hAnsi="Times New Roman" w:cs="Times New Roman"/>
          <w:sz w:val="20"/>
          <w:szCs w:val="20"/>
        </w:rPr>
        <w:t>Дата заявки и дата ее направления Организатору акции должны быть не позднее даты подачи Анкеты-заявки в АО «Росагролизинг»</w:t>
      </w:r>
      <w:bookmarkStart w:id="0" w:name="_GoBack"/>
      <w:bookmarkEnd w:id="0"/>
    </w:p>
    <w:sectPr w:rsidR="00DC7AD5" w:rsidRPr="00535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B0"/>
    <w:rsid w:val="000E365A"/>
    <w:rsid w:val="0025558C"/>
    <w:rsid w:val="0027580B"/>
    <w:rsid w:val="00294AE4"/>
    <w:rsid w:val="0039345D"/>
    <w:rsid w:val="00486296"/>
    <w:rsid w:val="004D0E9C"/>
    <w:rsid w:val="004D7B03"/>
    <w:rsid w:val="0053535E"/>
    <w:rsid w:val="005553DF"/>
    <w:rsid w:val="006D5C31"/>
    <w:rsid w:val="007408B0"/>
    <w:rsid w:val="00786C65"/>
    <w:rsid w:val="009B7AE9"/>
    <w:rsid w:val="00DC7AD5"/>
    <w:rsid w:val="00EB7A21"/>
    <w:rsid w:val="00F3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B791"/>
  <w15:chartTrackingRefBased/>
  <w15:docId w15:val="{63293EC7-9198-449D-90F6-9191F998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45D"/>
    <w:pPr>
      <w:spacing w:after="0" w:line="240" w:lineRule="auto"/>
    </w:pPr>
  </w:style>
  <w:style w:type="table" w:styleId="a4">
    <w:name w:val="Table Grid"/>
    <w:basedOn w:val="a1"/>
    <w:uiPriority w:val="39"/>
    <w:rsid w:val="0039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86C65"/>
    <w:rPr>
      <w:sz w:val="16"/>
      <w:szCs w:val="16"/>
    </w:rPr>
  </w:style>
  <w:style w:type="paragraph" w:styleId="a6">
    <w:name w:val="annotation text"/>
    <w:basedOn w:val="a"/>
    <w:link w:val="a7"/>
    <w:uiPriority w:val="99"/>
    <w:semiHidden/>
    <w:unhideWhenUsed/>
    <w:rsid w:val="00786C65"/>
    <w:pPr>
      <w:spacing w:line="240" w:lineRule="auto"/>
    </w:pPr>
    <w:rPr>
      <w:sz w:val="20"/>
      <w:szCs w:val="20"/>
    </w:rPr>
  </w:style>
  <w:style w:type="character" w:customStyle="1" w:styleId="a7">
    <w:name w:val="Текст примечания Знак"/>
    <w:basedOn w:val="a0"/>
    <w:link w:val="a6"/>
    <w:uiPriority w:val="99"/>
    <w:semiHidden/>
    <w:rsid w:val="00786C65"/>
    <w:rPr>
      <w:sz w:val="20"/>
      <w:szCs w:val="20"/>
    </w:rPr>
  </w:style>
  <w:style w:type="paragraph" w:styleId="a8">
    <w:name w:val="annotation subject"/>
    <w:basedOn w:val="a6"/>
    <w:next w:val="a6"/>
    <w:link w:val="a9"/>
    <w:uiPriority w:val="99"/>
    <w:semiHidden/>
    <w:unhideWhenUsed/>
    <w:rsid w:val="00786C65"/>
    <w:rPr>
      <w:b/>
      <w:bCs/>
    </w:rPr>
  </w:style>
  <w:style w:type="character" w:customStyle="1" w:styleId="a9">
    <w:name w:val="Тема примечания Знак"/>
    <w:basedOn w:val="a7"/>
    <w:link w:val="a8"/>
    <w:uiPriority w:val="99"/>
    <w:semiHidden/>
    <w:rsid w:val="00786C65"/>
    <w:rPr>
      <w:b/>
      <w:bCs/>
      <w:sz w:val="20"/>
      <w:szCs w:val="20"/>
    </w:rPr>
  </w:style>
  <w:style w:type="paragraph" w:styleId="aa">
    <w:name w:val="Balloon Text"/>
    <w:basedOn w:val="a"/>
    <w:link w:val="ab"/>
    <w:uiPriority w:val="99"/>
    <w:semiHidden/>
    <w:unhideWhenUsed/>
    <w:rsid w:val="00786C6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86C65"/>
    <w:rPr>
      <w:rFonts w:ascii="Segoe UI" w:hAnsi="Segoe UI" w:cs="Segoe UI"/>
      <w:sz w:val="18"/>
      <w:szCs w:val="18"/>
    </w:rPr>
  </w:style>
  <w:style w:type="character" w:styleId="ac">
    <w:name w:val="Hyperlink"/>
    <w:basedOn w:val="a0"/>
    <w:uiPriority w:val="99"/>
    <w:semiHidden/>
    <w:unhideWhenUsed/>
    <w:rsid w:val="00294AE4"/>
    <w:rPr>
      <w:color w:val="0000FF"/>
      <w:u w:val="single"/>
    </w:rPr>
  </w:style>
  <w:style w:type="paragraph" w:styleId="ad">
    <w:name w:val="Normal (Web)"/>
    <w:basedOn w:val="a"/>
    <w:uiPriority w:val="99"/>
    <w:unhideWhenUsed/>
    <w:rsid w:val="00294AE4"/>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rovets-ptz.com/buy/aktsii-tseny-i-razmeshchenie-zakaza/16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 Алексей Викторович</dc:creator>
  <cp:keywords/>
  <dc:description/>
  <cp:lastModifiedBy>Котрикова Елена Алексеевна</cp:lastModifiedBy>
  <cp:revision>2</cp:revision>
  <dcterms:created xsi:type="dcterms:W3CDTF">2024-07-03T12:10:00Z</dcterms:created>
  <dcterms:modified xsi:type="dcterms:W3CDTF">2024-07-03T12:10:00Z</dcterms:modified>
</cp:coreProperties>
</file>